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0C4D1" w14:textId="77777777" w:rsidR="00355DCB" w:rsidRPr="00B94C75" w:rsidRDefault="00355DCB" w:rsidP="00355DCB">
      <w:pPr>
        <w:rPr>
          <w:rFonts w:ascii="Calibri" w:hAnsi="Calibri" w:cs="Calibri"/>
          <w:i/>
          <w:sz w:val="36"/>
          <w:szCs w:val="28"/>
          <w:u w:val="single"/>
        </w:rPr>
      </w:pPr>
      <w:r w:rsidRPr="00B94C75">
        <w:rPr>
          <w:rFonts w:ascii="Calibri" w:hAnsi="Calibri" w:cs="Calibri"/>
          <w:sz w:val="28"/>
        </w:rPr>
        <w:t xml:space="preserve">                     </w:t>
      </w:r>
      <w:r w:rsidRPr="00B94C75">
        <w:rPr>
          <w:rFonts w:ascii="Calibri" w:hAnsi="Calibri" w:cs="Calibri"/>
          <w:sz w:val="28"/>
          <w:u w:val="single"/>
        </w:rPr>
        <w:t xml:space="preserve"> </w:t>
      </w:r>
      <w:r w:rsidRPr="00B94C75">
        <w:rPr>
          <w:rFonts w:ascii="Calibri" w:hAnsi="Calibri" w:cs="Calibri"/>
          <w:sz w:val="36"/>
          <w:u w:val="single"/>
        </w:rPr>
        <w:t>Éveil géographique</w:t>
      </w:r>
      <w:r w:rsidRPr="00B94C75">
        <w:rPr>
          <w:rFonts w:ascii="Calibri" w:hAnsi="Calibri" w:cs="Calibri"/>
          <w:sz w:val="36"/>
        </w:rPr>
        <w:t xml:space="preserve">              </w:t>
      </w:r>
      <w:r w:rsidRPr="00B94C75">
        <w:rPr>
          <w:rFonts w:ascii="Calibri" w:hAnsi="Calibri" w:cs="Calibri"/>
          <w:sz w:val="36"/>
          <w:u w:val="single"/>
        </w:rPr>
        <w:t xml:space="preserve"> P3-P4</w:t>
      </w:r>
    </w:p>
    <w:p w14:paraId="38FB3DF9" w14:textId="77777777" w:rsidR="00355DCB" w:rsidRDefault="00355DCB" w:rsidP="00355DCB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19854E34" w14:textId="77777777" w:rsidR="00355DCB" w:rsidRPr="00355DCB" w:rsidRDefault="00355DCB" w:rsidP="00355DCB">
      <w:pPr>
        <w:pStyle w:val="Titre1"/>
        <w:rPr>
          <w:rFonts w:ascii="Calibri" w:hAnsi="Calibri" w:cs="Calibri"/>
          <w:color w:val="auto"/>
        </w:rPr>
      </w:pPr>
      <w:r w:rsidRPr="00355DCB">
        <w:rPr>
          <w:rFonts w:ascii="Calibri" w:hAnsi="Calibri" w:cs="Calibri"/>
          <w:color w:val="auto"/>
        </w:rPr>
        <w:t>La province de Luxembourg</w:t>
      </w:r>
    </w:p>
    <w:p w14:paraId="2A15E514" w14:textId="77777777" w:rsidR="00355DCB" w:rsidRPr="00B94C75" w:rsidRDefault="00355DCB" w:rsidP="00355DCB">
      <w:pPr>
        <w:rPr>
          <w:rFonts w:ascii="Calibri" w:hAnsi="Calibri" w:cs="Calibri"/>
          <w:b/>
          <w:sz w:val="28"/>
          <w:szCs w:val="28"/>
          <w:u w:val="single"/>
        </w:rPr>
      </w:pPr>
    </w:p>
    <w:p w14:paraId="2501EEFC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 w:rsidRPr="00B94C75">
        <w:rPr>
          <w:rFonts w:ascii="Calibri" w:hAnsi="Calibri" w:cs="Calibri"/>
          <w:b/>
          <w:sz w:val="28"/>
          <w:szCs w:val="28"/>
          <w:u w:val="single"/>
        </w:rPr>
        <w:t>Objectifs</w:t>
      </w:r>
      <w:r w:rsidRPr="00B94C75">
        <w:rPr>
          <w:rFonts w:ascii="Calibri" w:hAnsi="Calibri" w:cs="Calibri"/>
          <w:b/>
          <w:sz w:val="28"/>
          <w:szCs w:val="28"/>
        </w:rPr>
        <w:t xml:space="preserve"> : </w:t>
      </w:r>
      <w:r>
        <w:rPr>
          <w:rFonts w:ascii="Calibri" w:hAnsi="Calibri" w:cs="Calibri"/>
          <w:sz w:val="28"/>
          <w:szCs w:val="28"/>
        </w:rPr>
        <w:t>À</w:t>
      </w:r>
      <w:r w:rsidRPr="00B94C75">
        <w:rPr>
          <w:rFonts w:ascii="Calibri" w:hAnsi="Calibri" w:cs="Calibri"/>
          <w:sz w:val="28"/>
          <w:szCs w:val="28"/>
        </w:rPr>
        <w:t xml:space="preserve"> la fin de la leçon, les enfants seront capables de situer la province de Luxembourg sur une carte. De la caractériser  par ses forêts, quelques villes importantes, quelques activités, etc….</w:t>
      </w:r>
    </w:p>
    <w:p w14:paraId="5639EE4C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 w:rsidRPr="00B94C75">
        <w:rPr>
          <w:rFonts w:ascii="Calibri" w:hAnsi="Calibri" w:cs="Calibri"/>
          <w:sz w:val="28"/>
          <w:szCs w:val="28"/>
        </w:rPr>
        <w:t xml:space="preserve">D’y situer notre commune et </w:t>
      </w:r>
      <w:r>
        <w:rPr>
          <w:rFonts w:ascii="Calibri" w:hAnsi="Calibri" w:cs="Calibri"/>
          <w:sz w:val="28"/>
          <w:szCs w:val="28"/>
        </w:rPr>
        <w:t>les communes</w:t>
      </w:r>
      <w:r w:rsidRPr="00B94C75">
        <w:rPr>
          <w:rFonts w:ascii="Calibri" w:hAnsi="Calibri" w:cs="Calibri"/>
          <w:sz w:val="28"/>
          <w:szCs w:val="28"/>
        </w:rPr>
        <w:t xml:space="preserve"> voisines.</w:t>
      </w:r>
    </w:p>
    <w:p w14:paraId="0777AEA8" w14:textId="77777777" w:rsidR="00355DCB" w:rsidRPr="00B94C75" w:rsidRDefault="00355DCB" w:rsidP="00355DCB">
      <w:pPr>
        <w:rPr>
          <w:rFonts w:ascii="Calibri" w:hAnsi="Calibri" w:cs="Calibri"/>
          <w:sz w:val="28"/>
          <w:szCs w:val="28"/>
        </w:rPr>
      </w:pPr>
    </w:p>
    <w:p w14:paraId="15741CBB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 w:rsidRPr="00B94C75">
        <w:rPr>
          <w:rFonts w:ascii="Calibri" w:hAnsi="Calibri" w:cs="Calibri"/>
          <w:b/>
          <w:sz w:val="28"/>
          <w:szCs w:val="28"/>
          <w:u w:val="single"/>
        </w:rPr>
        <w:t xml:space="preserve">Compétences </w:t>
      </w:r>
    </w:p>
    <w:p w14:paraId="227EE02B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 w:rsidRPr="00B94C75">
        <w:rPr>
          <w:rFonts w:ascii="Calibri" w:hAnsi="Calibri" w:cs="Calibri"/>
          <w:sz w:val="28"/>
          <w:szCs w:val="28"/>
        </w:rPr>
        <w:t>2.3.1. HG1.Utiliser un instrument de travail : l’atlas</w:t>
      </w:r>
      <w:r>
        <w:rPr>
          <w:rFonts w:ascii="Calibri" w:hAnsi="Calibri" w:cs="Calibri"/>
          <w:sz w:val="28"/>
          <w:szCs w:val="28"/>
        </w:rPr>
        <w:t>, la carte murale</w:t>
      </w:r>
    </w:p>
    <w:p w14:paraId="786A87DE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 w:rsidRPr="00B94C75">
        <w:rPr>
          <w:rFonts w:ascii="Calibri" w:hAnsi="Calibri" w:cs="Calibri"/>
          <w:sz w:val="28"/>
          <w:szCs w:val="28"/>
        </w:rPr>
        <w:t>2.3.2. HG2.Lire une carte</w:t>
      </w:r>
    </w:p>
    <w:p w14:paraId="29EB3CF8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 w:rsidRPr="00B94C75">
        <w:rPr>
          <w:rFonts w:ascii="Calibri" w:hAnsi="Calibri" w:cs="Calibri"/>
          <w:sz w:val="28"/>
          <w:szCs w:val="28"/>
        </w:rPr>
        <w:t>4.1.2.G18, G17.Localiser un espace. Situer, orienter.</w:t>
      </w:r>
    </w:p>
    <w:p w14:paraId="408ED088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</w:p>
    <w:p w14:paraId="41E2D476" w14:textId="77777777" w:rsidR="00355DCB" w:rsidRPr="00B94C75" w:rsidRDefault="00355DCB" w:rsidP="00355DCB">
      <w:pPr>
        <w:jc w:val="both"/>
        <w:rPr>
          <w:rFonts w:ascii="Calibri" w:hAnsi="Calibri" w:cs="Calibri"/>
          <w:b/>
          <w:sz w:val="28"/>
          <w:szCs w:val="28"/>
          <w:u w:val="single"/>
        </w:rPr>
      </w:pPr>
    </w:p>
    <w:p w14:paraId="35FD91A7" w14:textId="77777777" w:rsidR="00355DCB" w:rsidRDefault="00355DCB" w:rsidP="00355DCB">
      <w:pPr>
        <w:jc w:val="both"/>
        <w:rPr>
          <w:rFonts w:ascii="Calibri" w:hAnsi="Calibri" w:cs="Calibri"/>
          <w:b/>
          <w:sz w:val="28"/>
          <w:szCs w:val="28"/>
          <w:u w:val="single"/>
        </w:rPr>
      </w:pPr>
      <w:r w:rsidRPr="00B94C75">
        <w:rPr>
          <w:rFonts w:ascii="Calibri" w:hAnsi="Calibri" w:cs="Calibri"/>
          <w:b/>
          <w:sz w:val="28"/>
          <w:szCs w:val="28"/>
          <w:u w:val="single"/>
        </w:rPr>
        <w:t>Situation mobilisatrice</w:t>
      </w:r>
    </w:p>
    <w:p w14:paraId="5BC984E4" w14:textId="77777777" w:rsidR="00355DCB" w:rsidRPr="00B94C75" w:rsidRDefault="00355DCB" w:rsidP="00355DCB">
      <w:pPr>
        <w:jc w:val="both"/>
        <w:rPr>
          <w:rFonts w:ascii="Calibri" w:hAnsi="Calibri" w:cs="Calibri"/>
          <w:bCs/>
          <w:sz w:val="28"/>
          <w:szCs w:val="28"/>
        </w:rPr>
      </w:pPr>
      <w:r w:rsidRPr="00B94C75">
        <w:rPr>
          <w:rFonts w:ascii="Calibri" w:hAnsi="Calibri" w:cs="Calibri"/>
          <w:bCs/>
          <w:sz w:val="28"/>
          <w:szCs w:val="28"/>
        </w:rPr>
        <w:t>Savez-vous dans quelle province nous habitons ?</w:t>
      </w:r>
    </w:p>
    <w:p w14:paraId="5CFBF4C5" w14:textId="77777777" w:rsidR="00355DCB" w:rsidRPr="00B94C75" w:rsidRDefault="00355DCB" w:rsidP="00355DCB">
      <w:pPr>
        <w:jc w:val="both"/>
        <w:rPr>
          <w:rFonts w:ascii="Calibri" w:hAnsi="Calibri" w:cs="Calibri"/>
          <w:b/>
          <w:i/>
          <w:iCs/>
          <w:sz w:val="28"/>
          <w:szCs w:val="28"/>
          <w:u w:val="single"/>
        </w:rPr>
      </w:pPr>
      <w:r w:rsidRPr="00B94C75">
        <w:rPr>
          <w:rFonts w:ascii="Calibri" w:hAnsi="Calibri" w:cs="Calibri"/>
          <w:i/>
          <w:iCs/>
          <w:sz w:val="28"/>
          <w:szCs w:val="28"/>
        </w:rPr>
        <w:t>La province de Luxembourg</w:t>
      </w:r>
      <w:r w:rsidRPr="00B94C75">
        <w:rPr>
          <w:rFonts w:ascii="Calibri" w:hAnsi="Calibri" w:cs="Calibri"/>
          <w:i/>
          <w:iCs/>
          <w:sz w:val="28"/>
          <w:szCs w:val="28"/>
        </w:rPr>
        <w:tab/>
      </w:r>
    </w:p>
    <w:p w14:paraId="48EA1085" w14:textId="77777777" w:rsidR="00355DCB" w:rsidRPr="00B94C75" w:rsidRDefault="00355DCB" w:rsidP="00355DCB">
      <w:pPr>
        <w:jc w:val="both"/>
        <w:rPr>
          <w:rFonts w:ascii="Calibri" w:hAnsi="Calibri" w:cs="Calibri"/>
          <w:b/>
          <w:sz w:val="28"/>
          <w:szCs w:val="28"/>
          <w:u w:val="single"/>
        </w:rPr>
      </w:pPr>
      <w:r w:rsidRPr="00B94C75">
        <w:rPr>
          <w:rFonts w:ascii="Calibri" w:hAnsi="Calibri" w:cs="Calibri"/>
          <w:b/>
          <w:sz w:val="28"/>
          <w:szCs w:val="28"/>
          <w:u w:val="single"/>
        </w:rPr>
        <w:t>Démarche</w:t>
      </w:r>
    </w:p>
    <w:p w14:paraId="568887D2" w14:textId="77777777" w:rsidR="00355DCB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1-</w:t>
      </w:r>
      <w:r w:rsidRPr="00B94C75">
        <w:rPr>
          <w:rFonts w:ascii="Calibri" w:hAnsi="Calibri" w:cs="Calibri"/>
          <w:sz w:val="28"/>
          <w:szCs w:val="28"/>
        </w:rPr>
        <w:t>Sur la carte des provinces affichée au tableau, un enfant vie</w:t>
      </w:r>
      <w:r>
        <w:rPr>
          <w:rFonts w:ascii="Calibri" w:hAnsi="Calibri" w:cs="Calibri"/>
          <w:sz w:val="28"/>
          <w:szCs w:val="28"/>
        </w:rPr>
        <w:t>nt</w:t>
      </w:r>
      <w:r w:rsidRPr="00B94C75">
        <w:rPr>
          <w:rFonts w:ascii="Calibri" w:hAnsi="Calibri" w:cs="Calibri"/>
          <w:sz w:val="28"/>
          <w:szCs w:val="28"/>
        </w:rPr>
        <w:t xml:space="preserve"> nous </w:t>
      </w:r>
      <w:r>
        <w:rPr>
          <w:rFonts w:ascii="Calibri" w:hAnsi="Calibri" w:cs="Calibri"/>
          <w:sz w:val="28"/>
          <w:szCs w:val="28"/>
        </w:rPr>
        <w:t xml:space="preserve"> </w:t>
      </w:r>
    </w:p>
    <w:p w14:paraId="4ECF6465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Pr="00B94C75">
        <w:rPr>
          <w:rFonts w:ascii="Calibri" w:hAnsi="Calibri" w:cs="Calibri"/>
          <w:sz w:val="28"/>
          <w:szCs w:val="28"/>
        </w:rPr>
        <w:t xml:space="preserve">montrer où notre </w:t>
      </w:r>
      <w:r>
        <w:rPr>
          <w:rFonts w:ascii="Calibri" w:hAnsi="Calibri" w:cs="Calibri"/>
          <w:sz w:val="28"/>
          <w:szCs w:val="28"/>
        </w:rPr>
        <w:t xml:space="preserve">province </w:t>
      </w:r>
      <w:r w:rsidRPr="00B94C75">
        <w:rPr>
          <w:rFonts w:ascii="Calibri" w:hAnsi="Calibri" w:cs="Calibri"/>
          <w:sz w:val="28"/>
          <w:szCs w:val="28"/>
        </w:rPr>
        <w:t>est situé</w:t>
      </w:r>
      <w:r>
        <w:rPr>
          <w:rFonts w:ascii="Calibri" w:hAnsi="Calibri" w:cs="Calibri"/>
          <w:sz w:val="28"/>
          <w:szCs w:val="28"/>
        </w:rPr>
        <w:t>e</w:t>
      </w:r>
      <w:r w:rsidRPr="00B94C75">
        <w:rPr>
          <w:rFonts w:ascii="Calibri" w:hAnsi="Calibri" w:cs="Calibri"/>
          <w:sz w:val="28"/>
          <w:szCs w:val="28"/>
        </w:rPr>
        <w:t>.</w:t>
      </w:r>
    </w:p>
    <w:p w14:paraId="054B601F" w14:textId="77777777" w:rsidR="00355DCB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-</w:t>
      </w:r>
      <w:r w:rsidRPr="00B94C75">
        <w:rPr>
          <w:rFonts w:ascii="Calibri" w:hAnsi="Calibri" w:cs="Calibri"/>
          <w:sz w:val="28"/>
          <w:szCs w:val="28"/>
        </w:rPr>
        <w:t xml:space="preserve">Chaque couleur est une partie de la Belgique que l’on appelle PROVINCE. </w:t>
      </w:r>
    </w:p>
    <w:p w14:paraId="37B3282E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Pr="00B94C75">
        <w:rPr>
          <w:rFonts w:ascii="Calibri" w:hAnsi="Calibri" w:cs="Calibri"/>
          <w:sz w:val="28"/>
          <w:szCs w:val="28"/>
        </w:rPr>
        <w:t xml:space="preserve">Nous habitons </w:t>
      </w:r>
      <w:r>
        <w:rPr>
          <w:rFonts w:ascii="Calibri" w:hAnsi="Calibri" w:cs="Calibri"/>
          <w:sz w:val="28"/>
          <w:szCs w:val="28"/>
        </w:rPr>
        <w:t xml:space="preserve">donc </w:t>
      </w:r>
      <w:r w:rsidRPr="00B94C75">
        <w:rPr>
          <w:rFonts w:ascii="Calibri" w:hAnsi="Calibri" w:cs="Calibri"/>
          <w:sz w:val="28"/>
          <w:szCs w:val="28"/>
        </w:rPr>
        <w:t>dans la province de Luxembourg.</w:t>
      </w:r>
    </w:p>
    <w:p w14:paraId="6F1938E9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-Que savez-vous à propos de notre province</w:t>
      </w:r>
      <w:r w:rsidRPr="00B94C75">
        <w:rPr>
          <w:rFonts w:ascii="Calibri" w:hAnsi="Calibri" w:cs="Calibri"/>
          <w:sz w:val="28"/>
          <w:szCs w:val="28"/>
        </w:rPr>
        <w:t xml:space="preserve"> ?  </w:t>
      </w:r>
    </w:p>
    <w:p w14:paraId="35A9386F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Pr="00B94C75">
        <w:rPr>
          <w:rFonts w:ascii="Calibri" w:hAnsi="Calibri" w:cs="Calibri"/>
          <w:sz w:val="28"/>
          <w:szCs w:val="28"/>
        </w:rPr>
        <w:t>Discussion.</w:t>
      </w:r>
    </w:p>
    <w:p w14:paraId="37E6C27B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- </w:t>
      </w:r>
      <w:r w:rsidRPr="00B94C75">
        <w:rPr>
          <w:rFonts w:ascii="Calibri" w:hAnsi="Calibri" w:cs="Calibri"/>
          <w:sz w:val="28"/>
          <w:szCs w:val="28"/>
        </w:rPr>
        <w:t>Synthèse orale collective.</w:t>
      </w:r>
    </w:p>
    <w:p w14:paraId="2ABFBF74" w14:textId="77777777" w:rsidR="00355DCB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2-Lire le document sur notre province, comparer avec ce qui a été dit </w:t>
      </w:r>
    </w:p>
    <w:p w14:paraId="192085A8" w14:textId="77777777" w:rsidR="00355DCB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précédemment, lors de la discussion.</w:t>
      </w:r>
    </w:p>
    <w:p w14:paraId="0FB44092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</w:p>
    <w:p w14:paraId="111DDFE8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3-</w:t>
      </w:r>
      <w:r w:rsidRPr="00B94C75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C</w:t>
      </w:r>
      <w:r w:rsidRPr="00B94C75">
        <w:rPr>
          <w:rFonts w:ascii="Calibri" w:hAnsi="Calibri" w:cs="Calibri"/>
          <w:sz w:val="28"/>
          <w:szCs w:val="28"/>
        </w:rPr>
        <w:t>haque enfant complète sa propre carte.</w:t>
      </w:r>
    </w:p>
    <w:p w14:paraId="422389F8" w14:textId="77777777" w:rsidR="00355DCB" w:rsidRDefault="00355DCB" w:rsidP="00355DCB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Y c</w:t>
      </w:r>
      <w:r w:rsidRPr="00B94C75">
        <w:rPr>
          <w:rFonts w:ascii="Calibri" w:hAnsi="Calibri" w:cs="Calibri"/>
          <w:sz w:val="28"/>
          <w:szCs w:val="28"/>
        </w:rPr>
        <w:t xml:space="preserve">olorie notre commune. </w:t>
      </w:r>
    </w:p>
    <w:p w14:paraId="6870BBE5" w14:textId="77777777" w:rsidR="00355DCB" w:rsidRPr="00B94C75" w:rsidRDefault="00355DCB" w:rsidP="00355DCB">
      <w:pPr>
        <w:jc w:val="both"/>
        <w:rPr>
          <w:rFonts w:ascii="Calibri" w:hAnsi="Calibri" w:cs="Calibri"/>
          <w:sz w:val="28"/>
          <w:szCs w:val="28"/>
        </w:rPr>
      </w:pPr>
    </w:p>
    <w:p w14:paraId="1E5C36A2" w14:textId="77777777" w:rsidR="00640C76" w:rsidRDefault="00640C76"/>
    <w:sectPr w:rsidR="00640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CB"/>
    <w:rsid w:val="00192953"/>
    <w:rsid w:val="002F14C9"/>
    <w:rsid w:val="00355DCB"/>
    <w:rsid w:val="003A3E16"/>
    <w:rsid w:val="00640C76"/>
    <w:rsid w:val="00A77AD3"/>
    <w:rsid w:val="00B26B0A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440DB"/>
  <w15:chartTrackingRefBased/>
  <w15:docId w15:val="{319AC4F7-DD26-4775-89C8-81A0272B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DCB"/>
    <w:pPr>
      <w:spacing w:after="0" w:line="240" w:lineRule="auto"/>
    </w:pPr>
    <w:rPr>
      <w:rFonts w:ascii="Century Gothic" w:eastAsia="Times New Roman" w:hAnsi="Century Gothic" w:cs="Times New Roman"/>
      <w:kern w:val="0"/>
      <w:szCs w:val="24"/>
      <w:lang w:val="fr-FR" w:eastAsia="fr-FR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355DC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BE"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55DC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BE"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55DC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BE"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55DC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val="fr-BE"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55DC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val="fr-BE"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55DC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val="fr-BE"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55DC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val="fr-BE"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55DC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val="fr-BE"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55DC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val="fr-BE"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5D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55D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55D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55DC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55DC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55DC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55DC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55DC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55DC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55D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BE"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355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55DC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BE"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355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55DC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val="fr-BE"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355DC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55DC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Cs w:val="22"/>
      <w:lang w:val="fr-BE"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355DC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55D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val="fr-BE"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55DC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55D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975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1</cp:revision>
  <dcterms:created xsi:type="dcterms:W3CDTF">2024-10-12T16:22:00Z</dcterms:created>
  <dcterms:modified xsi:type="dcterms:W3CDTF">2024-10-12T16:24:00Z</dcterms:modified>
</cp:coreProperties>
</file>